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AADE" w14:textId="77777777" w:rsidR="003B4E80" w:rsidRDefault="00CB31A5" w:rsidP="003B4E8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8A5">
        <w:rPr>
          <w:rFonts w:ascii="Times New Roman" w:hAnsi="Times New Roman" w:cs="Times New Roman"/>
          <w:sz w:val="28"/>
          <w:szCs w:val="28"/>
        </w:rPr>
        <w:t xml:space="preserve">ДО  </w:t>
      </w:r>
      <w:r w:rsidR="003B4E80">
        <w:rPr>
          <w:rFonts w:ascii="Times New Roman" w:hAnsi="Times New Roman" w:cs="Times New Roman"/>
          <w:sz w:val="28"/>
          <w:szCs w:val="28"/>
        </w:rPr>
        <w:t xml:space="preserve">КМЕТА   </w:t>
      </w:r>
    </w:p>
    <w:p w14:paraId="1C0FEEBA" w14:textId="42867666" w:rsidR="00CB31A5" w:rsidRDefault="00CB31A5" w:rsidP="003B4E80">
      <w:pPr>
        <w:jc w:val="right"/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НА ОБЩИНА СВИЛЕНГРАД</w:t>
      </w:r>
    </w:p>
    <w:p w14:paraId="3B78F86D" w14:textId="626EDF18" w:rsidR="00BD6714" w:rsidRPr="009238A5" w:rsidRDefault="00BD6714" w:rsidP="003B4E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АРХ. АНАСТАС КАРЧЕВ</w:t>
      </w:r>
    </w:p>
    <w:p w14:paraId="2A461483" w14:textId="77777777" w:rsidR="00CB31A5" w:rsidRPr="009238A5" w:rsidRDefault="00CB31A5">
      <w:pPr>
        <w:rPr>
          <w:rFonts w:ascii="Times New Roman" w:hAnsi="Times New Roman" w:cs="Times New Roman"/>
          <w:sz w:val="28"/>
          <w:szCs w:val="28"/>
        </w:rPr>
      </w:pPr>
    </w:p>
    <w:p w14:paraId="5D8DAF3E" w14:textId="77777777" w:rsidR="00CB31A5" w:rsidRPr="003B4E80" w:rsidRDefault="00CB31A5" w:rsidP="003B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80">
        <w:rPr>
          <w:rFonts w:ascii="Times New Roman" w:hAnsi="Times New Roman" w:cs="Times New Roman"/>
          <w:b/>
          <w:sz w:val="28"/>
          <w:szCs w:val="28"/>
        </w:rPr>
        <w:t>П  Р  О  Г  Р  А  М  А</w:t>
      </w:r>
    </w:p>
    <w:p w14:paraId="1F88CC92" w14:textId="6972D405" w:rsidR="003B4E80" w:rsidRPr="003B4E80" w:rsidRDefault="00CB31A5" w:rsidP="003B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80">
        <w:rPr>
          <w:rFonts w:ascii="Times New Roman" w:hAnsi="Times New Roman" w:cs="Times New Roman"/>
          <w:b/>
          <w:sz w:val="28"/>
          <w:szCs w:val="28"/>
        </w:rPr>
        <w:t>За дейността на Читалище”</w:t>
      </w:r>
      <w:r w:rsidR="000C50EF" w:rsidRPr="003B4E80">
        <w:rPr>
          <w:rFonts w:ascii="Times New Roman" w:hAnsi="Times New Roman" w:cs="Times New Roman"/>
          <w:b/>
          <w:sz w:val="28"/>
          <w:szCs w:val="28"/>
        </w:rPr>
        <w:t>ЗОРА-2009</w:t>
      </w:r>
      <w:r w:rsidRPr="003B4E80">
        <w:rPr>
          <w:rFonts w:ascii="Times New Roman" w:hAnsi="Times New Roman" w:cs="Times New Roman"/>
          <w:b/>
          <w:sz w:val="28"/>
          <w:szCs w:val="28"/>
        </w:rPr>
        <w:t>”</w:t>
      </w:r>
      <w:r w:rsidR="00BD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E80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0C50EF" w:rsidRPr="003B4E80">
        <w:rPr>
          <w:rFonts w:ascii="Times New Roman" w:hAnsi="Times New Roman" w:cs="Times New Roman"/>
          <w:b/>
          <w:sz w:val="28"/>
          <w:szCs w:val="28"/>
        </w:rPr>
        <w:t>Пъстрогор</w:t>
      </w:r>
    </w:p>
    <w:p w14:paraId="5E1CB7DB" w14:textId="77777777" w:rsidR="00CB31A5" w:rsidRPr="003B4E80" w:rsidRDefault="00CB31A5" w:rsidP="003B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80">
        <w:rPr>
          <w:rFonts w:ascii="Times New Roman" w:hAnsi="Times New Roman" w:cs="Times New Roman"/>
          <w:b/>
          <w:sz w:val="28"/>
          <w:szCs w:val="28"/>
        </w:rPr>
        <w:t xml:space="preserve">община Свиленград </w:t>
      </w:r>
      <w:proofErr w:type="spellStart"/>
      <w:r w:rsidRPr="003B4E80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3B4E80">
        <w:rPr>
          <w:rFonts w:ascii="Times New Roman" w:hAnsi="Times New Roman" w:cs="Times New Roman"/>
          <w:b/>
          <w:sz w:val="28"/>
          <w:szCs w:val="28"/>
        </w:rPr>
        <w:t xml:space="preserve"> Хасковска</w:t>
      </w:r>
    </w:p>
    <w:p w14:paraId="0EC63CF4" w14:textId="35331FB4" w:rsidR="00CB31A5" w:rsidRPr="003B4E80" w:rsidRDefault="00BD6714" w:rsidP="003B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B31A5" w:rsidRPr="003B4E80">
        <w:rPr>
          <w:rFonts w:ascii="Times New Roman" w:hAnsi="Times New Roman" w:cs="Times New Roman"/>
          <w:b/>
          <w:sz w:val="28"/>
          <w:szCs w:val="28"/>
        </w:rPr>
        <w:t>а 202</w:t>
      </w:r>
      <w:r w:rsidR="0076564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A5" w:rsidRPr="003B4E80">
        <w:rPr>
          <w:rFonts w:ascii="Times New Roman" w:hAnsi="Times New Roman" w:cs="Times New Roman"/>
          <w:b/>
          <w:sz w:val="28"/>
          <w:szCs w:val="28"/>
        </w:rPr>
        <w:t>година</w:t>
      </w:r>
    </w:p>
    <w:p w14:paraId="661D21CC" w14:textId="77777777" w:rsidR="00CB31A5" w:rsidRPr="009238A5" w:rsidRDefault="00CB31A5" w:rsidP="00BD6714">
      <w:pPr>
        <w:jc w:val="both"/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 xml:space="preserve">     Програмата е разработена съгласно чл.26 ал.2 от Закона за Народните Читалища и има за цел да развие потенциала и ресурсите на читалището ни за превръщането му в модерно,ефективно действаща общност и духовен център в нашето село </w:t>
      </w:r>
      <w:r w:rsidR="000C50EF" w:rsidRPr="009238A5">
        <w:rPr>
          <w:rFonts w:ascii="Times New Roman" w:hAnsi="Times New Roman" w:cs="Times New Roman"/>
          <w:sz w:val="28"/>
          <w:szCs w:val="28"/>
        </w:rPr>
        <w:t>Пъстрогор</w:t>
      </w:r>
      <w:r w:rsidRPr="009238A5">
        <w:rPr>
          <w:rFonts w:ascii="Times New Roman" w:hAnsi="Times New Roman" w:cs="Times New Roman"/>
          <w:sz w:val="28"/>
          <w:szCs w:val="28"/>
        </w:rPr>
        <w:t>.</w:t>
      </w:r>
    </w:p>
    <w:p w14:paraId="06A6820E" w14:textId="77777777" w:rsidR="00CB31A5" w:rsidRPr="009238A5" w:rsidRDefault="00CB31A5">
      <w:pPr>
        <w:rPr>
          <w:rFonts w:ascii="Times New Roman" w:hAnsi="Times New Roman" w:cs="Times New Roman"/>
          <w:sz w:val="28"/>
          <w:szCs w:val="28"/>
        </w:rPr>
      </w:pPr>
    </w:p>
    <w:p w14:paraId="3CD7F8A0" w14:textId="77777777" w:rsidR="00CB31A5" w:rsidRPr="009238A5" w:rsidRDefault="00CB31A5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ОСНОВНИ ЦЕЛИ:</w:t>
      </w:r>
    </w:p>
    <w:p w14:paraId="4469EC0A" w14:textId="77777777" w:rsidR="00CB31A5" w:rsidRPr="009238A5" w:rsidRDefault="00CB31A5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1.Привличане и работа с младото население.</w:t>
      </w:r>
    </w:p>
    <w:p w14:paraId="2E911446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2.Осигуряване на достъп до информация за населението.</w:t>
      </w:r>
    </w:p>
    <w:p w14:paraId="0EC396B4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3.Развитие и обогатяване на културния живот в селото.</w:t>
      </w:r>
    </w:p>
    <w:p w14:paraId="00791FA2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4.Издирване и съхранение на песни,традиции,народни обичаи и други.</w:t>
      </w:r>
    </w:p>
    <w:p w14:paraId="41BF2BB8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</w:p>
    <w:p w14:paraId="5DFD0F94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ОРГАНИЗАЦИОННА ДЕЙНОСТ:</w:t>
      </w:r>
    </w:p>
    <w:p w14:paraId="504B8EFC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1.Приемане на нови членове.</w:t>
      </w:r>
    </w:p>
    <w:p w14:paraId="7DB93ACD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2.Редовно събиране на членския внос.</w:t>
      </w:r>
    </w:p>
    <w:p w14:paraId="4611C1D5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3.Провеждане на заседания на Настоятелството.</w:t>
      </w:r>
    </w:p>
    <w:p w14:paraId="3245EFDB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4.Провеждане на Общи събрания на членовете.</w:t>
      </w:r>
    </w:p>
    <w:p w14:paraId="400F787B" w14:textId="1F552A61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 xml:space="preserve">5.Съвместна работа с </w:t>
      </w:r>
      <w:r w:rsidR="00BD6714" w:rsidRPr="009238A5">
        <w:rPr>
          <w:rFonts w:ascii="Times New Roman" w:hAnsi="Times New Roman" w:cs="Times New Roman"/>
          <w:sz w:val="28"/>
          <w:szCs w:val="28"/>
        </w:rPr>
        <w:t>РЕКИЦ</w:t>
      </w:r>
      <w:r w:rsidRPr="009238A5">
        <w:rPr>
          <w:rFonts w:ascii="Times New Roman" w:hAnsi="Times New Roman" w:cs="Times New Roman"/>
          <w:sz w:val="28"/>
          <w:szCs w:val="28"/>
        </w:rPr>
        <w:t>-Хасково ,ОБА-Свиленград,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Училища,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Читалища,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Детски градини,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Църковни настоятелства и други .</w:t>
      </w:r>
    </w:p>
    <w:p w14:paraId="2C8DCAF2" w14:textId="77777777" w:rsidR="00E16D48" w:rsidRDefault="00E16D48">
      <w:pPr>
        <w:rPr>
          <w:rFonts w:ascii="Times New Roman" w:hAnsi="Times New Roman" w:cs="Times New Roman"/>
          <w:sz w:val="28"/>
          <w:szCs w:val="28"/>
        </w:rPr>
      </w:pPr>
    </w:p>
    <w:p w14:paraId="56AF6B99" w14:textId="77777777" w:rsidR="003B4E80" w:rsidRPr="009238A5" w:rsidRDefault="003B4E80">
      <w:pPr>
        <w:rPr>
          <w:rFonts w:ascii="Times New Roman" w:hAnsi="Times New Roman" w:cs="Times New Roman"/>
          <w:sz w:val="28"/>
          <w:szCs w:val="28"/>
        </w:rPr>
      </w:pPr>
    </w:p>
    <w:p w14:paraId="22BFA393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lastRenderedPageBreak/>
        <w:t>БИБЛИОТЕЧНА ДЕЙНОСТ:</w:t>
      </w:r>
    </w:p>
    <w:p w14:paraId="2CF313D2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1.Поддържане и обогатяване на библиотечния фонд.</w:t>
      </w:r>
    </w:p>
    <w:p w14:paraId="044C3BD4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2.Участие в проекти за финансова подкрепа на библиотеките.</w:t>
      </w:r>
    </w:p>
    <w:p w14:paraId="7B9FF400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</w:p>
    <w:p w14:paraId="4260A8D9" w14:textId="77777777" w:rsidR="00E16D48" w:rsidRPr="009238A5" w:rsidRDefault="00E16D48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ОСНОВНИ ДЕЙНОСТИ:</w:t>
      </w:r>
    </w:p>
    <w:p w14:paraId="113A689F" w14:textId="77777777" w:rsidR="00E16D48" w:rsidRPr="009238A5" w:rsidRDefault="00E16D48" w:rsidP="00BD6714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1.Предлагане на обучение и професионални знания,</w:t>
      </w:r>
      <w:r w:rsidR="00313BC6" w:rsidRPr="009238A5">
        <w:rPr>
          <w:rFonts w:ascii="Times New Roman" w:hAnsi="Times New Roman" w:cs="Times New Roman"/>
          <w:sz w:val="28"/>
          <w:szCs w:val="28"/>
        </w:rPr>
        <w:t>програми за преквалификация,програми за временна заетост,адекватни на съвременния пазар на труда в партньорство с образователни институции.</w:t>
      </w:r>
    </w:p>
    <w:p w14:paraId="08CC62CC" w14:textId="0608258F" w:rsidR="00313BC6" w:rsidRPr="009238A5" w:rsidRDefault="00313BC6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Ръководството ще продължи работа и през 202</w:t>
      </w:r>
      <w:r w:rsidR="00765640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като помага чрез курсове,форми,програми и други като се има предвид,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 xml:space="preserve">че </w:t>
      </w:r>
      <w:r w:rsidR="00BD6714" w:rsidRPr="009238A5">
        <w:rPr>
          <w:rFonts w:ascii="Times New Roman" w:hAnsi="Times New Roman" w:cs="Times New Roman"/>
          <w:sz w:val="28"/>
          <w:szCs w:val="28"/>
        </w:rPr>
        <w:t>поминъкът</w:t>
      </w:r>
      <w:r w:rsidRPr="009238A5">
        <w:rPr>
          <w:rFonts w:ascii="Times New Roman" w:hAnsi="Times New Roman" w:cs="Times New Roman"/>
          <w:sz w:val="28"/>
          <w:szCs w:val="28"/>
        </w:rPr>
        <w:t xml:space="preserve"> на нашето село е </w:t>
      </w:r>
      <w:r w:rsidR="00BD6714">
        <w:rPr>
          <w:rFonts w:ascii="Times New Roman" w:hAnsi="Times New Roman" w:cs="Times New Roman"/>
          <w:sz w:val="28"/>
          <w:szCs w:val="28"/>
        </w:rPr>
        <w:t>земеделие и овцевъдство</w:t>
      </w:r>
      <w:r w:rsidRPr="009238A5">
        <w:rPr>
          <w:rFonts w:ascii="Times New Roman" w:hAnsi="Times New Roman" w:cs="Times New Roman"/>
          <w:sz w:val="28"/>
          <w:szCs w:val="28"/>
        </w:rPr>
        <w:t>.</w:t>
      </w:r>
    </w:p>
    <w:p w14:paraId="23F6E714" w14:textId="77777777" w:rsidR="00313BC6" w:rsidRPr="009238A5" w:rsidRDefault="00313BC6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2.Образователна и възпитателна работа с подрастващото поколение.</w:t>
      </w:r>
    </w:p>
    <w:p w14:paraId="520BC23B" w14:textId="3A039998" w:rsidR="00313BC6" w:rsidRPr="009238A5" w:rsidRDefault="00313BC6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Настоятелството продължава работа с младите като изпълнява една от целите на читалището. Отговорността отново се поема от Младежката организация</w:t>
      </w:r>
      <w:r w:rsidR="00BD6714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която продължава работа и през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с по-малките и подрастващото поколение като ги привлича във всички инициативи към читалището.</w:t>
      </w:r>
    </w:p>
    <w:p w14:paraId="282734B7" w14:textId="77777777" w:rsidR="007D2B41" w:rsidRPr="009238A5" w:rsidRDefault="007D2B41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3.Развитие на любителското творчество и на приложните занаяти на основата на съхранение,обогатяване и развитие на традициите.</w:t>
      </w:r>
    </w:p>
    <w:p w14:paraId="031E1DCF" w14:textId="58C892CB" w:rsidR="007D2B41" w:rsidRPr="009238A5" w:rsidRDefault="007D2B41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И през 20</w:t>
      </w:r>
      <w:r w:rsidR="0056086C">
        <w:rPr>
          <w:rFonts w:ascii="Times New Roman" w:hAnsi="Times New Roman" w:cs="Times New Roman"/>
          <w:sz w:val="28"/>
          <w:szCs w:val="28"/>
        </w:rPr>
        <w:t>23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ще продължим работа по тази важна дейност за нас за съхранение напред във времето за запазване на културата на нашата страна България.</w:t>
      </w:r>
    </w:p>
    <w:p w14:paraId="356A530F" w14:textId="11CDFB86" w:rsidR="007D2B41" w:rsidRPr="009238A5" w:rsidRDefault="007D2B41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4.Подкрепа от местната власт за въвеждане на добри практики за преодоляване на социалната изолация,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безработица,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възможности за подобряване качеството на живот и други.</w:t>
      </w:r>
    </w:p>
    <w:p w14:paraId="4B013D85" w14:textId="5D9CC754" w:rsidR="005D0EB4" w:rsidRPr="009238A5" w:rsidRDefault="007D2B41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През всичките години това е било главната цел на настоятелството</w:t>
      </w:r>
      <w:r w:rsidR="00BD6714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с което може да кажем,че сме напълно удовлетворени от работата си по тази дейност</w:t>
      </w:r>
      <w:r w:rsidR="00BD6714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а именно,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напълно задоволяване нуждите на всеки жител и посетител в читалището от това</w:t>
      </w:r>
      <w:r w:rsidR="00BD6714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което е необходимо за нормален начин на живот.</w:t>
      </w:r>
      <w:r w:rsidR="005D0EB4" w:rsidRPr="009238A5">
        <w:rPr>
          <w:rFonts w:ascii="Times New Roman" w:hAnsi="Times New Roman" w:cs="Times New Roman"/>
          <w:sz w:val="28"/>
          <w:szCs w:val="28"/>
        </w:rPr>
        <w:t>В тази връзка решението на ръководството отново е същото ,читалището  да е отворено през целия ден ,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="005D0EB4" w:rsidRPr="009238A5">
        <w:rPr>
          <w:rFonts w:ascii="Times New Roman" w:hAnsi="Times New Roman" w:cs="Times New Roman"/>
          <w:sz w:val="28"/>
          <w:szCs w:val="28"/>
        </w:rPr>
        <w:t>а дори и през почивните дни когато се налага и има желаещи,затова осем часовия работен ден на секретаря е задължителен и не подлежи на промяна.</w:t>
      </w:r>
    </w:p>
    <w:p w14:paraId="09A1E459" w14:textId="77777777" w:rsidR="00132EC2" w:rsidRPr="009238A5" w:rsidRDefault="000C50EF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5</w:t>
      </w:r>
      <w:r w:rsidR="00702C26" w:rsidRPr="009238A5">
        <w:rPr>
          <w:rFonts w:ascii="Times New Roman" w:hAnsi="Times New Roman" w:cs="Times New Roman"/>
          <w:sz w:val="28"/>
          <w:szCs w:val="28"/>
        </w:rPr>
        <w:t>.</w:t>
      </w:r>
      <w:r w:rsidR="00132EC2" w:rsidRPr="009238A5">
        <w:rPr>
          <w:rFonts w:ascii="Times New Roman" w:hAnsi="Times New Roman" w:cs="Times New Roman"/>
          <w:sz w:val="28"/>
          <w:szCs w:val="28"/>
        </w:rPr>
        <w:t>Преодоляване на ценностите и различията между поколенията.</w:t>
      </w:r>
    </w:p>
    <w:p w14:paraId="22C1D352" w14:textId="202C9ED6" w:rsidR="00E1290E" w:rsidRPr="009238A5" w:rsidRDefault="00132EC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lastRenderedPageBreak/>
        <w:t>Настоятелството ще продължи и през новата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да търси и привлича по-младото поколение във всички форми и начинания за да се преодолеят различията между поколенията и запазване на традициите.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Добрите взаимоотношения между млади и по-възрастни винаги е било основна задача за нас,за да се запази спокойствието на възрастните  хора и в същото време да възпитаваме младите и подраства</w:t>
      </w:r>
      <w:r w:rsidR="000C50EF" w:rsidRPr="009238A5">
        <w:rPr>
          <w:rFonts w:ascii="Times New Roman" w:hAnsi="Times New Roman" w:cs="Times New Roman"/>
          <w:sz w:val="28"/>
          <w:szCs w:val="28"/>
        </w:rPr>
        <w:t>щите в село Пъстрогор</w:t>
      </w:r>
      <w:r w:rsidRPr="009238A5">
        <w:rPr>
          <w:rFonts w:ascii="Times New Roman" w:hAnsi="Times New Roman" w:cs="Times New Roman"/>
          <w:sz w:val="28"/>
          <w:szCs w:val="28"/>
        </w:rPr>
        <w:t>.</w:t>
      </w:r>
      <w:r w:rsidR="000C50EF" w:rsidRPr="009238A5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 xml:space="preserve">Задълженията за тази дейност се поемат </w:t>
      </w:r>
      <w:r w:rsidR="00E1290E" w:rsidRPr="009238A5">
        <w:rPr>
          <w:rFonts w:ascii="Times New Roman" w:hAnsi="Times New Roman" w:cs="Times New Roman"/>
          <w:sz w:val="28"/>
          <w:szCs w:val="28"/>
        </w:rPr>
        <w:t>от Младежката и Пенсионерската организации.</w:t>
      </w:r>
    </w:p>
    <w:p w14:paraId="00D4B1FB" w14:textId="77777777" w:rsidR="00E1290E" w:rsidRPr="009238A5" w:rsidRDefault="000C50EF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6</w:t>
      </w:r>
      <w:r w:rsidR="00E1290E" w:rsidRPr="009238A5">
        <w:rPr>
          <w:rFonts w:ascii="Times New Roman" w:hAnsi="Times New Roman" w:cs="Times New Roman"/>
          <w:sz w:val="28"/>
          <w:szCs w:val="28"/>
        </w:rPr>
        <w:t>.Обогатяване на библиотечните фондове чрез набавяне с новоиздадена литература на български и чужди автори.</w:t>
      </w:r>
    </w:p>
    <w:p w14:paraId="7ABC9EB4" w14:textId="36084C39" w:rsidR="00E1290E" w:rsidRPr="009238A5" w:rsidRDefault="00E1290E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През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ще продължим да кандидатстваме във всички форми и програми за допълнителни средства от Министерството на културата за да обогатяваме библиотеката ни. Ще продължим и с дарителската акция за набиране на средства ,за да закупуваме поне по една-две книги на месец,както сме правили винаги до сега.</w:t>
      </w:r>
    </w:p>
    <w:p w14:paraId="31216C42" w14:textId="77777777" w:rsidR="00E1290E" w:rsidRPr="009238A5" w:rsidRDefault="000C50EF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7</w:t>
      </w:r>
      <w:r w:rsidR="00E1290E" w:rsidRPr="009238A5">
        <w:rPr>
          <w:rFonts w:ascii="Times New Roman" w:hAnsi="Times New Roman" w:cs="Times New Roman"/>
          <w:sz w:val="28"/>
          <w:szCs w:val="28"/>
        </w:rPr>
        <w:t>.Културно-масова дейност и Художествено-творческа самодейност.</w:t>
      </w:r>
    </w:p>
    <w:p w14:paraId="6A42F192" w14:textId="5D92E139" w:rsidR="00DE2DE9" w:rsidRPr="009238A5" w:rsidRDefault="00E1290E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Групата за автентичен фолклор към читалището ще продължи работа и през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година,</w:t>
      </w:r>
      <w:r w:rsidR="00A86BA3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като взема участие във всички празненства и събития в селото.</w:t>
      </w:r>
      <w:r w:rsidR="00A86BA3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А участието на групата извън селото отново ще се решава във момента.</w:t>
      </w:r>
      <w:r w:rsidR="00A86BA3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 xml:space="preserve">Ще продължим да отбелязваме всички национални празници за страната в центъра на селото с патриотични песни с Младежката организация и всички </w:t>
      </w:r>
      <w:r w:rsidR="00DE2DE9" w:rsidRPr="009238A5">
        <w:rPr>
          <w:rFonts w:ascii="Times New Roman" w:hAnsi="Times New Roman" w:cs="Times New Roman"/>
          <w:sz w:val="28"/>
          <w:szCs w:val="28"/>
        </w:rPr>
        <w:t>жители и гости на селото.</w:t>
      </w:r>
    </w:p>
    <w:p w14:paraId="253A66D3" w14:textId="77777777" w:rsidR="00DE2DE9" w:rsidRPr="009238A5" w:rsidRDefault="000C50EF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8</w:t>
      </w:r>
      <w:r w:rsidR="00DE2DE9" w:rsidRPr="009238A5">
        <w:rPr>
          <w:rFonts w:ascii="Times New Roman" w:hAnsi="Times New Roman" w:cs="Times New Roman"/>
          <w:sz w:val="28"/>
          <w:szCs w:val="28"/>
        </w:rPr>
        <w:t>.Абонамент за подходящи специализирани вестници и списания.</w:t>
      </w:r>
    </w:p>
    <w:p w14:paraId="4C877F00" w14:textId="4D444DBC" w:rsidR="00DE2DE9" w:rsidRPr="009238A5" w:rsidRDefault="00DE2DE9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Абонамента винаги е бил приоритет за нас и ще продължим да го правим и през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година. Интернетът и цифровата телевизия</w:t>
      </w:r>
      <w:r w:rsidR="0056086C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които са допълнителния бонус за читалището ни, ще продължим задължително и с тях.</w:t>
      </w:r>
    </w:p>
    <w:p w14:paraId="051FEE62" w14:textId="77777777" w:rsidR="00DE2DE9" w:rsidRPr="009238A5" w:rsidRDefault="000C50EF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9</w:t>
      </w:r>
      <w:r w:rsidR="00DE2DE9" w:rsidRPr="009238A5">
        <w:rPr>
          <w:rFonts w:ascii="Times New Roman" w:hAnsi="Times New Roman" w:cs="Times New Roman"/>
          <w:sz w:val="28"/>
          <w:szCs w:val="28"/>
        </w:rPr>
        <w:t xml:space="preserve">.Запазване на историческите забележителности в землището на село </w:t>
      </w:r>
      <w:r w:rsidRPr="009238A5">
        <w:rPr>
          <w:rFonts w:ascii="Times New Roman" w:hAnsi="Times New Roman" w:cs="Times New Roman"/>
          <w:sz w:val="28"/>
          <w:szCs w:val="28"/>
        </w:rPr>
        <w:t>ПЪСТРОГОР</w:t>
      </w:r>
      <w:r w:rsidR="00DE2DE9" w:rsidRPr="009238A5">
        <w:rPr>
          <w:rFonts w:ascii="Times New Roman" w:hAnsi="Times New Roman" w:cs="Times New Roman"/>
          <w:sz w:val="28"/>
          <w:szCs w:val="28"/>
        </w:rPr>
        <w:t>.</w:t>
      </w:r>
    </w:p>
    <w:p w14:paraId="3508CEBD" w14:textId="77777777" w:rsidR="00DE2DE9" w:rsidRPr="009238A5" w:rsidRDefault="00DE2DE9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</w:t>
      </w:r>
      <w:r w:rsidR="000C50EF" w:rsidRPr="009238A5">
        <w:rPr>
          <w:rFonts w:ascii="Times New Roman" w:hAnsi="Times New Roman" w:cs="Times New Roman"/>
          <w:sz w:val="28"/>
          <w:szCs w:val="28"/>
        </w:rPr>
        <w:t>0</w:t>
      </w:r>
      <w:r w:rsidRPr="009238A5">
        <w:rPr>
          <w:rFonts w:ascii="Times New Roman" w:hAnsi="Times New Roman" w:cs="Times New Roman"/>
          <w:sz w:val="28"/>
          <w:szCs w:val="28"/>
        </w:rPr>
        <w:t>.Осигуряване и поддържане на адекватна на изискванията за нормалното функциониране материално-техническа база.</w:t>
      </w:r>
    </w:p>
    <w:p w14:paraId="2DEFF7C9" w14:textId="6D10DF01" w:rsidR="00C94200" w:rsidRPr="009238A5" w:rsidRDefault="00C94200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Настоятелството винаги е смятало,</w:t>
      </w:r>
      <w:r w:rsidR="008A1708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че материалната база е много важна част за нормалната работа в читалището ни.</w:t>
      </w:r>
      <w:r w:rsidR="008A1708">
        <w:rPr>
          <w:rFonts w:ascii="Times New Roman" w:hAnsi="Times New Roman" w:cs="Times New Roman"/>
          <w:sz w:val="28"/>
          <w:szCs w:val="28"/>
        </w:rPr>
        <w:t xml:space="preserve"> Читалището винаги е имало подкрепа в лицето на Кмета и Общинската администрация на град Свиленград за поддържането на материалната база. </w:t>
      </w:r>
    </w:p>
    <w:p w14:paraId="6A01ACAA" w14:textId="77777777" w:rsidR="00C94200" w:rsidRPr="009238A5" w:rsidRDefault="00C94200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</w:t>
      </w:r>
      <w:r w:rsidR="000C50EF" w:rsidRPr="009238A5">
        <w:rPr>
          <w:rFonts w:ascii="Times New Roman" w:hAnsi="Times New Roman" w:cs="Times New Roman"/>
          <w:sz w:val="28"/>
          <w:szCs w:val="28"/>
        </w:rPr>
        <w:t>1</w:t>
      </w:r>
      <w:r w:rsidRPr="009238A5">
        <w:rPr>
          <w:rFonts w:ascii="Times New Roman" w:hAnsi="Times New Roman" w:cs="Times New Roman"/>
          <w:sz w:val="28"/>
          <w:szCs w:val="28"/>
        </w:rPr>
        <w:t>.Разработване и управление на проекти за допълнително финансиране за читалището ни.</w:t>
      </w:r>
    </w:p>
    <w:p w14:paraId="5D49DD02" w14:textId="77777777" w:rsidR="00C94200" w:rsidRPr="009238A5" w:rsidRDefault="00C94200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lastRenderedPageBreak/>
        <w:t>Ръководството винаги е готово и го прави, като читалището ни участва във всички форми за допълнително финансиране.</w:t>
      </w:r>
    </w:p>
    <w:p w14:paraId="75B07B1A" w14:textId="77777777" w:rsidR="00C94200" w:rsidRPr="009238A5" w:rsidRDefault="00C94200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1</w:t>
      </w:r>
      <w:r w:rsidR="000C50EF" w:rsidRPr="009238A5">
        <w:rPr>
          <w:rFonts w:ascii="Times New Roman" w:hAnsi="Times New Roman" w:cs="Times New Roman"/>
          <w:sz w:val="28"/>
          <w:szCs w:val="28"/>
        </w:rPr>
        <w:t>2</w:t>
      </w:r>
      <w:r w:rsidRPr="009238A5">
        <w:rPr>
          <w:rFonts w:ascii="Times New Roman" w:hAnsi="Times New Roman" w:cs="Times New Roman"/>
          <w:sz w:val="28"/>
          <w:szCs w:val="28"/>
        </w:rPr>
        <w:t>.Налични ресурси.</w:t>
      </w:r>
    </w:p>
    <w:p w14:paraId="0E6F8B6F" w14:textId="589246E4" w:rsidR="00E54AA3" w:rsidRDefault="00C94200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Като се има предвид ,че читалището ни няма никакви други средства освен държавната субсидия ,ръководството смята,че за нормалната работа през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се нуждаем от цялата сума</w:t>
      </w:r>
      <w:r w:rsidR="005B230E">
        <w:rPr>
          <w:rFonts w:ascii="Times New Roman" w:hAnsi="Times New Roman" w:cs="Times New Roman"/>
          <w:sz w:val="28"/>
          <w:szCs w:val="28"/>
        </w:rPr>
        <w:t>,</w:t>
      </w:r>
      <w:r w:rsidRPr="009238A5">
        <w:rPr>
          <w:rFonts w:ascii="Times New Roman" w:hAnsi="Times New Roman" w:cs="Times New Roman"/>
          <w:sz w:val="28"/>
          <w:szCs w:val="28"/>
        </w:rPr>
        <w:t xml:space="preserve"> която се отпуска от държавата за една субсидирана бройка</w:t>
      </w:r>
      <w:r w:rsidR="00E54AA3" w:rsidRPr="009238A5">
        <w:rPr>
          <w:rFonts w:ascii="Times New Roman" w:hAnsi="Times New Roman" w:cs="Times New Roman"/>
          <w:sz w:val="28"/>
          <w:szCs w:val="28"/>
        </w:rPr>
        <w:t>,</w:t>
      </w:r>
      <w:r w:rsidR="005B230E">
        <w:rPr>
          <w:rFonts w:ascii="Times New Roman" w:hAnsi="Times New Roman" w:cs="Times New Roman"/>
          <w:sz w:val="28"/>
          <w:szCs w:val="28"/>
        </w:rPr>
        <w:t xml:space="preserve"> </w:t>
      </w:r>
      <w:r w:rsidR="00E54AA3" w:rsidRPr="009238A5">
        <w:rPr>
          <w:rFonts w:ascii="Times New Roman" w:hAnsi="Times New Roman" w:cs="Times New Roman"/>
          <w:sz w:val="28"/>
          <w:szCs w:val="28"/>
        </w:rPr>
        <w:t>а дори и повече.</w:t>
      </w:r>
    </w:p>
    <w:p w14:paraId="4CEC74FA" w14:textId="26507DBA" w:rsidR="005B230E" w:rsidRDefault="005B230E">
      <w:pPr>
        <w:rPr>
          <w:rFonts w:ascii="Times New Roman" w:hAnsi="Times New Roman" w:cs="Times New Roman"/>
          <w:sz w:val="28"/>
          <w:szCs w:val="28"/>
        </w:rPr>
      </w:pPr>
    </w:p>
    <w:p w14:paraId="78F4196A" w14:textId="77777777" w:rsidR="005B230E" w:rsidRPr="009238A5" w:rsidRDefault="005B230E">
      <w:pPr>
        <w:rPr>
          <w:rFonts w:ascii="Times New Roman" w:hAnsi="Times New Roman" w:cs="Times New Roman"/>
          <w:sz w:val="28"/>
          <w:szCs w:val="28"/>
        </w:rPr>
      </w:pPr>
    </w:p>
    <w:p w14:paraId="76DD8DD7" w14:textId="4F66446C" w:rsidR="005B230E" w:rsidRDefault="005B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6086C">
        <w:rPr>
          <w:rFonts w:ascii="Times New Roman" w:hAnsi="Times New Roman" w:cs="Times New Roman"/>
          <w:sz w:val="28"/>
          <w:szCs w:val="28"/>
        </w:rPr>
        <w:t>9</w:t>
      </w:r>
      <w:r w:rsidR="00E54AA3" w:rsidRPr="009238A5">
        <w:rPr>
          <w:rFonts w:ascii="Times New Roman" w:hAnsi="Times New Roman" w:cs="Times New Roman"/>
          <w:sz w:val="28"/>
          <w:szCs w:val="28"/>
        </w:rPr>
        <w:t>.1</w:t>
      </w:r>
      <w:r w:rsidR="0056086C">
        <w:rPr>
          <w:rFonts w:ascii="Times New Roman" w:hAnsi="Times New Roman" w:cs="Times New Roman"/>
          <w:sz w:val="28"/>
          <w:szCs w:val="28"/>
        </w:rPr>
        <w:t>1</w:t>
      </w:r>
      <w:r w:rsidR="00E54AA3" w:rsidRPr="009238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A3" w:rsidRPr="009238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4AA3" w:rsidRPr="009238A5">
        <w:rPr>
          <w:rFonts w:ascii="Times New Roman" w:hAnsi="Times New Roman" w:cs="Times New Roman"/>
          <w:sz w:val="28"/>
          <w:szCs w:val="28"/>
        </w:rPr>
        <w:t>Председател</w:t>
      </w:r>
    </w:p>
    <w:p w14:paraId="120E0D50" w14:textId="614807E4" w:rsidR="005B230E" w:rsidRDefault="005B230E" w:rsidP="005B2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читалищно настоятелство </w:t>
      </w:r>
    </w:p>
    <w:p w14:paraId="23639045" w14:textId="03791544" w:rsidR="005B230E" w:rsidRDefault="005B230E" w:rsidP="005B2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Пъстрогор ………………………..</w:t>
      </w:r>
    </w:p>
    <w:p w14:paraId="5731822E" w14:textId="3F60ADFD" w:rsidR="005B230E" w:rsidRDefault="005B230E" w:rsidP="0056086C">
      <w:pPr>
        <w:jc w:val="right"/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/</w:t>
      </w:r>
      <w:r w:rsidR="0056086C">
        <w:rPr>
          <w:rFonts w:ascii="Times New Roman" w:hAnsi="Times New Roman" w:cs="Times New Roman"/>
          <w:sz w:val="28"/>
          <w:szCs w:val="28"/>
        </w:rPr>
        <w:t>Иван Костадинов Стоянов</w:t>
      </w:r>
      <w:r w:rsidRPr="009238A5">
        <w:rPr>
          <w:rFonts w:ascii="Times New Roman" w:hAnsi="Times New Roman" w:cs="Times New Roman"/>
          <w:sz w:val="28"/>
          <w:szCs w:val="28"/>
        </w:rPr>
        <w:t>/</w:t>
      </w:r>
    </w:p>
    <w:p w14:paraId="1D304F39" w14:textId="02AB4942" w:rsidR="00D66A83" w:rsidRDefault="00D6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A449E8" w14:textId="61CA8678" w:rsidR="00E54AA3" w:rsidRPr="00D66A83" w:rsidRDefault="00E54AA3" w:rsidP="00D6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A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У Л Т У Р Е Н    К А Л Е Н Д А Р</w:t>
      </w:r>
    </w:p>
    <w:p w14:paraId="4915A635" w14:textId="1C776D9D" w:rsidR="00D66A83" w:rsidRPr="00D66A83" w:rsidRDefault="00E54AA3" w:rsidP="00D6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A83">
        <w:rPr>
          <w:rFonts w:ascii="Times New Roman" w:hAnsi="Times New Roman" w:cs="Times New Roman"/>
          <w:b/>
          <w:bCs/>
          <w:sz w:val="28"/>
          <w:szCs w:val="28"/>
        </w:rPr>
        <w:t>На Читалище</w:t>
      </w:r>
      <w:r w:rsidR="000C50EF" w:rsidRPr="00D66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A83" w:rsidRPr="00D66A8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0C50EF" w:rsidRPr="00D66A83">
        <w:rPr>
          <w:rFonts w:ascii="Times New Roman" w:hAnsi="Times New Roman" w:cs="Times New Roman"/>
          <w:b/>
          <w:bCs/>
          <w:sz w:val="28"/>
          <w:szCs w:val="28"/>
        </w:rPr>
        <w:t>Зора-2009</w:t>
      </w:r>
      <w:r w:rsidRPr="00D66A83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D66A83" w:rsidRPr="00D66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A83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r w:rsidR="000C50EF" w:rsidRPr="00D66A83">
        <w:rPr>
          <w:rFonts w:ascii="Times New Roman" w:hAnsi="Times New Roman" w:cs="Times New Roman"/>
          <w:b/>
          <w:bCs/>
          <w:sz w:val="28"/>
          <w:szCs w:val="28"/>
        </w:rPr>
        <w:t>ПЪСТРОГОР</w:t>
      </w:r>
    </w:p>
    <w:p w14:paraId="16B3F9D6" w14:textId="2CB4D9E2" w:rsidR="00E54AA3" w:rsidRPr="00D66A83" w:rsidRDefault="00E54AA3" w:rsidP="00D6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A83">
        <w:rPr>
          <w:rFonts w:ascii="Times New Roman" w:hAnsi="Times New Roman" w:cs="Times New Roman"/>
          <w:b/>
          <w:bCs/>
          <w:sz w:val="28"/>
          <w:szCs w:val="28"/>
        </w:rPr>
        <w:t>община Свиленград област Хасковска</w:t>
      </w:r>
    </w:p>
    <w:p w14:paraId="417E11A3" w14:textId="77777777" w:rsidR="00D66A83" w:rsidRDefault="00D66A83">
      <w:pPr>
        <w:rPr>
          <w:rFonts w:ascii="Times New Roman" w:hAnsi="Times New Roman" w:cs="Times New Roman"/>
          <w:sz w:val="28"/>
          <w:szCs w:val="28"/>
        </w:rPr>
      </w:pPr>
    </w:p>
    <w:p w14:paraId="11845532" w14:textId="3CD6B048" w:rsidR="00E54AA3" w:rsidRPr="0056086C" w:rsidRDefault="00E54A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 Януари 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</w:t>
      </w:r>
    </w:p>
    <w:p w14:paraId="1CC524F6" w14:textId="77777777" w:rsidR="00E60CD2" w:rsidRPr="009238A5" w:rsidRDefault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14:paraId="5227BFA1" w14:textId="0A05691B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новата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 на селския мегдан с МО и жители и гости на селото.</w:t>
      </w:r>
    </w:p>
    <w:p w14:paraId="59EF65E8" w14:textId="77777777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и празнуване на „Бабин ден” със самодейците и всички баби от селото.</w:t>
      </w:r>
    </w:p>
    <w:p w14:paraId="50255257" w14:textId="1F546151" w:rsidR="00E54AA3" w:rsidRPr="0056086C" w:rsidRDefault="00E54A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 Февруари 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42D4C45F" w14:textId="77777777" w:rsidR="00E60CD2" w:rsidRPr="009238A5" w:rsidRDefault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14:paraId="777E5882" w14:textId="2EF1AB07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</w:t>
      </w:r>
      <w:r w:rsidR="00430E56">
        <w:rPr>
          <w:rFonts w:ascii="Times New Roman" w:hAnsi="Times New Roman" w:cs="Times New Roman"/>
          <w:sz w:val="28"/>
          <w:szCs w:val="28"/>
        </w:rPr>
        <w:t xml:space="preserve">  </w:t>
      </w:r>
      <w:r w:rsidRPr="009238A5">
        <w:rPr>
          <w:rFonts w:ascii="Times New Roman" w:hAnsi="Times New Roman" w:cs="Times New Roman"/>
          <w:sz w:val="28"/>
          <w:szCs w:val="28"/>
        </w:rPr>
        <w:t>”Деня на влюбените” с МО и жители и гости на селото.</w:t>
      </w:r>
    </w:p>
    <w:p w14:paraId="451677ED" w14:textId="77777777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 „Трифон Зарезан” със самодейци и жителите от селото.</w:t>
      </w:r>
    </w:p>
    <w:p w14:paraId="0A038CF4" w14:textId="77777777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Местни и Сирни заговезни с жителите на селото.</w:t>
      </w:r>
    </w:p>
    <w:p w14:paraId="4543158D" w14:textId="6823C796" w:rsidR="00E54AA3" w:rsidRPr="0056086C" w:rsidRDefault="00E54A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 Март</w:t>
      </w:r>
      <w:r w:rsidR="00430E56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399EA2CE" w14:textId="77777777" w:rsidR="00E60CD2" w:rsidRPr="009238A5" w:rsidRDefault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14:paraId="15D897D9" w14:textId="77777777" w:rsidR="00E54AA3" w:rsidRPr="009238A5" w:rsidRDefault="00E54AA3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„Баба Марта” с МО И ПО и децата от селото.</w:t>
      </w:r>
    </w:p>
    <w:p w14:paraId="31461F99" w14:textId="220E76B3" w:rsidR="00E54AA3" w:rsidRPr="009238A5" w:rsidRDefault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 „</w:t>
      </w:r>
      <w:r w:rsidR="00430E56">
        <w:rPr>
          <w:rFonts w:ascii="Times New Roman" w:hAnsi="Times New Roman" w:cs="Times New Roman"/>
          <w:sz w:val="28"/>
          <w:szCs w:val="28"/>
        </w:rPr>
        <w:t>3</w:t>
      </w:r>
      <w:r w:rsidR="00430E56" w:rsidRPr="00430E5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30E56">
        <w:rPr>
          <w:rFonts w:ascii="Times New Roman" w:hAnsi="Times New Roman" w:cs="Times New Roman"/>
          <w:sz w:val="28"/>
          <w:szCs w:val="28"/>
          <w:vertAlign w:val="superscript"/>
        </w:rPr>
        <w:t>ти</w:t>
      </w:r>
      <w:r w:rsidRPr="009238A5">
        <w:rPr>
          <w:rFonts w:ascii="Times New Roman" w:hAnsi="Times New Roman" w:cs="Times New Roman"/>
          <w:sz w:val="28"/>
          <w:szCs w:val="28"/>
        </w:rPr>
        <w:t xml:space="preserve"> Март” в центъра на селото с патриотични песни с жители и гости на селото.</w:t>
      </w:r>
    </w:p>
    <w:p w14:paraId="6A36FA29" w14:textId="49024DA6" w:rsidR="00E60CD2" w:rsidRPr="009238A5" w:rsidRDefault="0043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Празнуване на </w:t>
      </w:r>
      <w:r w:rsidR="00E60CD2" w:rsidRPr="009238A5">
        <w:rPr>
          <w:rFonts w:ascii="Times New Roman" w:hAnsi="Times New Roman" w:cs="Times New Roman"/>
          <w:sz w:val="28"/>
          <w:szCs w:val="28"/>
        </w:rPr>
        <w:t>празника</w:t>
      </w:r>
      <w:r>
        <w:rPr>
          <w:rFonts w:ascii="Times New Roman" w:hAnsi="Times New Roman" w:cs="Times New Roman"/>
          <w:sz w:val="28"/>
          <w:szCs w:val="28"/>
        </w:rPr>
        <w:t xml:space="preserve"> на жената </w:t>
      </w:r>
      <w:r w:rsidR="00E60CD2" w:rsidRPr="009238A5">
        <w:rPr>
          <w:rFonts w:ascii="Times New Roman" w:hAnsi="Times New Roman" w:cs="Times New Roman"/>
          <w:sz w:val="28"/>
          <w:szCs w:val="28"/>
        </w:rPr>
        <w:t>”8</w:t>
      </w:r>
      <w:r w:rsidRPr="00430E56">
        <w:rPr>
          <w:rFonts w:ascii="Times New Roman" w:hAnsi="Times New Roman" w:cs="Times New Roman"/>
          <w:sz w:val="28"/>
          <w:szCs w:val="28"/>
          <w:vertAlign w:val="superscript"/>
        </w:rPr>
        <w:t>-ми</w:t>
      </w:r>
      <w:r w:rsidR="00E60CD2" w:rsidRPr="009238A5">
        <w:rPr>
          <w:rFonts w:ascii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 w:rsidR="00E60CD2" w:rsidRPr="009238A5">
        <w:rPr>
          <w:rFonts w:ascii="Times New Roman" w:hAnsi="Times New Roman" w:cs="Times New Roman"/>
          <w:sz w:val="28"/>
          <w:szCs w:val="28"/>
        </w:rPr>
        <w:t>със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D2" w:rsidRPr="009238A5">
        <w:rPr>
          <w:rFonts w:ascii="Times New Roman" w:hAnsi="Times New Roman" w:cs="Times New Roman"/>
          <w:sz w:val="28"/>
          <w:szCs w:val="28"/>
        </w:rPr>
        <w:t xml:space="preserve"> самодейките и всички жени от селото.</w:t>
      </w:r>
    </w:p>
    <w:p w14:paraId="5A27DEF8" w14:textId="77777777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„Първа пролет”със самодейците и всички жители.</w:t>
      </w:r>
    </w:p>
    <w:p w14:paraId="46A1B566" w14:textId="21208E64" w:rsidR="00E60CD2" w:rsidRPr="0056086C" w:rsidRDefault="00E60CD2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 Април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44B8D3B6" w14:textId="77777777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14:paraId="019EB5CD" w14:textId="246DA7FB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</w:t>
      </w:r>
      <w:r w:rsidR="00430E56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”1</w:t>
      </w:r>
      <w:r w:rsidR="00430E56" w:rsidRPr="00430E56">
        <w:rPr>
          <w:rFonts w:ascii="Times New Roman" w:hAnsi="Times New Roman" w:cs="Times New Roman"/>
          <w:sz w:val="28"/>
          <w:szCs w:val="28"/>
          <w:vertAlign w:val="superscript"/>
        </w:rPr>
        <w:t>-ви</w:t>
      </w:r>
      <w:r w:rsidRPr="009238A5">
        <w:rPr>
          <w:rFonts w:ascii="Times New Roman" w:hAnsi="Times New Roman" w:cs="Times New Roman"/>
          <w:sz w:val="28"/>
          <w:szCs w:val="28"/>
        </w:rPr>
        <w:t xml:space="preserve"> април” с МО и всички жители.</w:t>
      </w:r>
    </w:p>
    <w:p w14:paraId="40B1344B" w14:textId="2E597A60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празниците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”Цветница” и „Лазаров ден” със самодейците и жителите.</w:t>
      </w:r>
    </w:p>
    <w:p w14:paraId="692FEB46" w14:textId="538CE0A9" w:rsidR="00E60CD2" w:rsidRPr="009238A5" w:rsidRDefault="000C50EF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lastRenderedPageBreak/>
        <w:t>Посрещане на празника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”Велик</w:t>
      </w:r>
      <w:r w:rsidR="00E60CD2" w:rsidRPr="009238A5">
        <w:rPr>
          <w:rFonts w:ascii="Times New Roman" w:hAnsi="Times New Roman" w:cs="Times New Roman"/>
          <w:sz w:val="28"/>
          <w:szCs w:val="28"/>
        </w:rPr>
        <w:t>ден”с МО,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="00E60CD2" w:rsidRPr="009238A5">
        <w:rPr>
          <w:rFonts w:ascii="Times New Roman" w:hAnsi="Times New Roman" w:cs="Times New Roman"/>
          <w:sz w:val="28"/>
          <w:szCs w:val="28"/>
        </w:rPr>
        <w:t>ПО,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="00E60CD2" w:rsidRPr="009238A5">
        <w:rPr>
          <w:rFonts w:ascii="Times New Roman" w:hAnsi="Times New Roman" w:cs="Times New Roman"/>
          <w:sz w:val="28"/>
          <w:szCs w:val="28"/>
        </w:rPr>
        <w:t>ЦН и всички жители и гости на селото.</w:t>
      </w:r>
    </w:p>
    <w:p w14:paraId="6E61D36A" w14:textId="44B0B9B7" w:rsidR="00E60CD2" w:rsidRPr="0056086C" w:rsidRDefault="00E60CD2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 Май</w:t>
      </w:r>
      <w:r w:rsid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39F8746E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14:paraId="0B978199" w14:textId="77777777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 „1 май” с МО и младото поколение.</w:t>
      </w:r>
    </w:p>
    <w:p w14:paraId="4E5371B2" w14:textId="3850077B" w:rsidR="00E60CD2" w:rsidRPr="009238A5" w:rsidRDefault="00E60CD2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”6 май” в центъра на селото с патриотични песни с жителите.</w:t>
      </w:r>
    </w:p>
    <w:p w14:paraId="723D8C75" w14:textId="1DCCFD43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”9 май”</w:t>
      </w:r>
      <w:r w:rsidR="00FE189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в центъра на селото с руски патриотични песни с МО и жителите на селото.</w:t>
      </w:r>
    </w:p>
    <w:p w14:paraId="3E4259B1" w14:textId="3E410363" w:rsidR="00B62F5A" w:rsidRPr="009238A5" w:rsidRDefault="00FE1891" w:rsidP="00E6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B62F5A" w:rsidRPr="009238A5">
        <w:rPr>
          <w:rFonts w:ascii="Times New Roman" w:hAnsi="Times New Roman" w:cs="Times New Roman"/>
          <w:sz w:val="28"/>
          <w:szCs w:val="28"/>
        </w:rPr>
        <w:t xml:space="preserve">24 май” </w:t>
      </w:r>
      <w:r>
        <w:rPr>
          <w:rFonts w:ascii="Times New Roman" w:hAnsi="Times New Roman" w:cs="Times New Roman"/>
          <w:sz w:val="28"/>
          <w:szCs w:val="28"/>
        </w:rPr>
        <w:t xml:space="preserve">Ден на българската писменост  </w:t>
      </w:r>
      <w:r w:rsidR="00B62F5A" w:rsidRPr="009238A5">
        <w:rPr>
          <w:rFonts w:ascii="Times New Roman" w:hAnsi="Times New Roman" w:cs="Times New Roman"/>
          <w:sz w:val="28"/>
          <w:szCs w:val="28"/>
        </w:rPr>
        <w:t>в центъра на селото с патриотични песни с МО и всички жители и гости на селото.</w:t>
      </w:r>
    </w:p>
    <w:p w14:paraId="1277B871" w14:textId="055E6DB1" w:rsidR="00B62F5A" w:rsidRPr="0056086C" w:rsidRDefault="00B62F5A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Юни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15EB7210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14:paraId="04838D55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Празнуване на празника „1 Юни” с МО и всички деца от селото.</w:t>
      </w:r>
    </w:p>
    <w:p w14:paraId="45D1AE3A" w14:textId="60C1C6D4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</w:t>
      </w:r>
      <w:r w:rsidR="00F067BC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”2 Юни” в центъра на селото с патриотични песни в МО и жителите.</w:t>
      </w:r>
    </w:p>
    <w:p w14:paraId="1815B154" w14:textId="0BE46950" w:rsidR="00B62F5A" w:rsidRPr="0056086C" w:rsidRDefault="00B62F5A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Юли</w:t>
      </w:r>
      <w:r w:rsidR="00F067B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13409738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------------------------------------------------</w:t>
      </w:r>
    </w:p>
    <w:p w14:paraId="2FF5FF8F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празника”Богородични заговезни” съвместно с ЦН и всички жители и гости .</w:t>
      </w:r>
    </w:p>
    <w:p w14:paraId="0B59DDFB" w14:textId="2986A3F2" w:rsidR="00B62F5A" w:rsidRPr="0056086C" w:rsidRDefault="00B62F5A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Авгус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11A58F2C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14:paraId="17724C2D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празника”Успение богородично”съвместно с ЦН и всички жители и гости.</w:t>
      </w:r>
    </w:p>
    <w:p w14:paraId="16E10EE0" w14:textId="77777777" w:rsidR="00B62F5A" w:rsidRPr="009238A5" w:rsidRDefault="00B62F5A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Про</w:t>
      </w:r>
      <w:r w:rsidR="009238A5" w:rsidRPr="009238A5">
        <w:rPr>
          <w:rFonts w:ascii="Times New Roman" w:hAnsi="Times New Roman" w:cs="Times New Roman"/>
          <w:sz w:val="28"/>
          <w:szCs w:val="28"/>
        </w:rPr>
        <w:t xml:space="preserve">веждане на празника ”Богородица” </w:t>
      </w:r>
      <w:r w:rsidRPr="009238A5">
        <w:rPr>
          <w:rFonts w:ascii="Times New Roman" w:hAnsi="Times New Roman" w:cs="Times New Roman"/>
          <w:sz w:val="28"/>
          <w:szCs w:val="28"/>
        </w:rPr>
        <w:t>със всички жители и гости на селото.</w:t>
      </w:r>
    </w:p>
    <w:p w14:paraId="53046783" w14:textId="58D4DC80" w:rsidR="00B62F5A" w:rsidRPr="0056086C" w:rsidRDefault="00B62F5A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Септември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6B03F902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14:paraId="1274BB90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Отбелязване на празника „Съединението на България” в центъра на селото с патриотични песни с МО и всички жители от селото.</w:t>
      </w:r>
    </w:p>
    <w:p w14:paraId="234C4447" w14:textId="6D2A5253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lastRenderedPageBreak/>
        <w:t xml:space="preserve">Отбелязване на </w:t>
      </w:r>
      <w:r w:rsidR="00F067BC">
        <w:rPr>
          <w:rFonts w:ascii="Times New Roman" w:hAnsi="Times New Roman" w:cs="Times New Roman"/>
          <w:sz w:val="28"/>
          <w:szCs w:val="28"/>
        </w:rPr>
        <w:t>22 септември – празника на „Н</w:t>
      </w:r>
      <w:r w:rsidRPr="009238A5">
        <w:rPr>
          <w:rFonts w:ascii="Times New Roman" w:hAnsi="Times New Roman" w:cs="Times New Roman"/>
          <w:sz w:val="28"/>
          <w:szCs w:val="28"/>
        </w:rPr>
        <w:t>езависимостта на България” в центъра на селото с патриотични песни с МО и всички жители и гости на селото.</w:t>
      </w:r>
    </w:p>
    <w:p w14:paraId="3FE41DC7" w14:textId="7C16CED6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Месец</w:t>
      </w:r>
      <w:r w:rsidR="009238A5" w:rsidRPr="009238A5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Октомври202</w:t>
      </w:r>
      <w:r w:rsidR="0056086C">
        <w:rPr>
          <w:rFonts w:ascii="Times New Roman" w:hAnsi="Times New Roman" w:cs="Times New Roman"/>
          <w:sz w:val="28"/>
          <w:szCs w:val="28"/>
        </w:rPr>
        <w:t xml:space="preserve">3 </w:t>
      </w:r>
      <w:r w:rsidRPr="009238A5"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14:paraId="2D5727CC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-------------------------------------------------</w:t>
      </w:r>
    </w:p>
    <w:p w14:paraId="039E820C" w14:textId="77777777" w:rsidR="00216448" w:rsidRPr="009238A5" w:rsidRDefault="009238A5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 „Димитровд</w:t>
      </w:r>
      <w:r w:rsidR="00216448" w:rsidRPr="009238A5">
        <w:rPr>
          <w:rFonts w:ascii="Times New Roman" w:hAnsi="Times New Roman" w:cs="Times New Roman"/>
          <w:sz w:val="28"/>
          <w:szCs w:val="28"/>
        </w:rPr>
        <w:t>ен” съвместно с ЦН и жителите на селото.</w:t>
      </w:r>
    </w:p>
    <w:p w14:paraId="72EFBE07" w14:textId="77777777" w:rsidR="009238A5" w:rsidRPr="009238A5" w:rsidRDefault="009238A5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Събор-честване на 14 октомври – Петковден – обреден обичай – „ПОСРЕЩАНЕ НА ЮНАКА“ – Собствен проект със съдействието на Община Свиленград</w:t>
      </w:r>
    </w:p>
    <w:p w14:paraId="725A112B" w14:textId="1EE939B3" w:rsidR="00216448" w:rsidRPr="0056086C" w:rsidRDefault="00216448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Ноември</w:t>
      </w:r>
      <w:r w:rsidR="00F067B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04519DEE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-------------------------------------------------</w:t>
      </w:r>
    </w:p>
    <w:p w14:paraId="4A2457F3" w14:textId="568A2320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 xml:space="preserve">Празнуване на празника </w:t>
      </w:r>
      <w:r w:rsidR="000839C1">
        <w:rPr>
          <w:rFonts w:ascii="Times New Roman" w:hAnsi="Times New Roman" w:cs="Times New Roman"/>
          <w:sz w:val="28"/>
          <w:szCs w:val="28"/>
        </w:rPr>
        <w:t xml:space="preserve">1 ноември - </w:t>
      </w:r>
      <w:r w:rsidRPr="009238A5">
        <w:rPr>
          <w:rFonts w:ascii="Times New Roman" w:hAnsi="Times New Roman" w:cs="Times New Roman"/>
          <w:sz w:val="28"/>
          <w:szCs w:val="28"/>
        </w:rPr>
        <w:t>„Ден на народните будители” с МО,ПО и всички жители .</w:t>
      </w:r>
    </w:p>
    <w:p w14:paraId="6F4EF0B9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празника „Ден на Християнското семейство”съвместно с ЦН и всички жители и гости на селото.</w:t>
      </w:r>
    </w:p>
    <w:p w14:paraId="4275D52E" w14:textId="05534B89" w:rsidR="00216448" w:rsidRPr="0056086C" w:rsidRDefault="00216448" w:rsidP="00E60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r w:rsidR="009238A5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Декември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6086C" w:rsidRPr="005608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086C">
        <w:rPr>
          <w:rFonts w:ascii="Times New Roman" w:hAnsi="Times New Roman" w:cs="Times New Roman"/>
          <w:b/>
          <w:bCs/>
          <w:sz w:val="28"/>
          <w:szCs w:val="28"/>
        </w:rPr>
        <w:t xml:space="preserve"> година.</w:t>
      </w:r>
    </w:p>
    <w:p w14:paraId="3D8015CF" w14:textId="77777777" w:rsidR="00F44533" w:rsidRPr="009238A5" w:rsidRDefault="00F44533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--------------------------------------------------</w:t>
      </w:r>
    </w:p>
    <w:p w14:paraId="75D186B4" w14:textId="75AB36DB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на празниците</w:t>
      </w:r>
      <w:r w:rsidR="000839C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”Сава”,</w:t>
      </w:r>
      <w:r w:rsidR="00886254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”Варвара”</w:t>
      </w:r>
      <w:r w:rsidR="000839C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и „Никулден”</w:t>
      </w:r>
      <w:r w:rsidR="000839C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съвместно с ЦН,МО,ПО и всички жители и гости на селото.</w:t>
      </w:r>
    </w:p>
    <w:p w14:paraId="0229A5CC" w14:textId="0E5AC7DF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Посрещане и празнуване на „Рождество Христово”с МО,</w:t>
      </w:r>
      <w:r w:rsidR="000839C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ПО,</w:t>
      </w:r>
      <w:r w:rsidR="000839C1">
        <w:rPr>
          <w:rFonts w:ascii="Times New Roman" w:hAnsi="Times New Roman" w:cs="Times New Roman"/>
          <w:sz w:val="28"/>
          <w:szCs w:val="28"/>
        </w:rPr>
        <w:t xml:space="preserve"> </w:t>
      </w:r>
      <w:r w:rsidRPr="009238A5">
        <w:rPr>
          <w:rFonts w:ascii="Times New Roman" w:hAnsi="Times New Roman" w:cs="Times New Roman"/>
          <w:sz w:val="28"/>
          <w:szCs w:val="28"/>
        </w:rPr>
        <w:t>ЦН и всички жители и гости на селото.</w:t>
      </w:r>
    </w:p>
    <w:p w14:paraId="12CA4713" w14:textId="77777777" w:rsidR="00216448" w:rsidRPr="009238A5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Изпращане на старата година в центъра на селото с МО и жители и гости на селото.</w:t>
      </w:r>
    </w:p>
    <w:p w14:paraId="75154DB6" w14:textId="14A46D7B" w:rsidR="00216448" w:rsidRDefault="00216448" w:rsidP="00E60CD2">
      <w:pPr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Ръководството на читалищ</w:t>
      </w:r>
      <w:r w:rsidR="000839C1">
        <w:rPr>
          <w:rFonts w:ascii="Times New Roman" w:hAnsi="Times New Roman" w:cs="Times New Roman"/>
          <w:sz w:val="28"/>
          <w:szCs w:val="28"/>
        </w:rPr>
        <w:t xml:space="preserve">ното настоятелство </w:t>
      </w:r>
      <w:r w:rsidRPr="009238A5">
        <w:rPr>
          <w:rFonts w:ascii="Times New Roman" w:hAnsi="Times New Roman" w:cs="Times New Roman"/>
          <w:sz w:val="28"/>
          <w:szCs w:val="28"/>
        </w:rPr>
        <w:t>си запазва правото да прави промени по настоящия календар</w:t>
      </w:r>
      <w:r w:rsidR="00F44533" w:rsidRPr="009238A5">
        <w:rPr>
          <w:rFonts w:ascii="Times New Roman" w:hAnsi="Times New Roman" w:cs="Times New Roman"/>
          <w:sz w:val="28"/>
          <w:szCs w:val="28"/>
        </w:rPr>
        <w:t xml:space="preserve"> за 202</w:t>
      </w:r>
      <w:r w:rsidR="0056086C">
        <w:rPr>
          <w:rFonts w:ascii="Times New Roman" w:hAnsi="Times New Roman" w:cs="Times New Roman"/>
          <w:sz w:val="28"/>
          <w:szCs w:val="28"/>
        </w:rPr>
        <w:t>3</w:t>
      </w:r>
      <w:r w:rsidR="00F44533" w:rsidRPr="009238A5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0839C1">
        <w:rPr>
          <w:rFonts w:ascii="Times New Roman" w:hAnsi="Times New Roman" w:cs="Times New Roman"/>
          <w:sz w:val="28"/>
          <w:szCs w:val="28"/>
        </w:rPr>
        <w:t>, ако има обстоятелства по обстановката</w:t>
      </w:r>
      <w:r w:rsidR="0056086C">
        <w:rPr>
          <w:rFonts w:ascii="Times New Roman" w:hAnsi="Times New Roman" w:cs="Times New Roman"/>
          <w:sz w:val="28"/>
          <w:szCs w:val="28"/>
        </w:rPr>
        <w:t>.</w:t>
      </w:r>
    </w:p>
    <w:p w14:paraId="4D533D98" w14:textId="77777777" w:rsidR="009238A5" w:rsidRDefault="009238A5" w:rsidP="00E60CD2">
      <w:pPr>
        <w:rPr>
          <w:rFonts w:ascii="Times New Roman" w:hAnsi="Times New Roman" w:cs="Times New Roman"/>
          <w:sz w:val="28"/>
          <w:szCs w:val="28"/>
        </w:rPr>
      </w:pPr>
    </w:p>
    <w:p w14:paraId="5B592046" w14:textId="607C07E0" w:rsidR="000839C1" w:rsidRDefault="000839C1" w:rsidP="00E60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6086C">
        <w:rPr>
          <w:rFonts w:ascii="Times New Roman" w:hAnsi="Times New Roman" w:cs="Times New Roman"/>
          <w:sz w:val="28"/>
          <w:szCs w:val="28"/>
        </w:rPr>
        <w:t>9</w:t>
      </w:r>
      <w:r w:rsidR="00F44533" w:rsidRPr="009238A5">
        <w:rPr>
          <w:rFonts w:ascii="Times New Roman" w:hAnsi="Times New Roman" w:cs="Times New Roman"/>
          <w:sz w:val="28"/>
          <w:szCs w:val="28"/>
        </w:rPr>
        <w:t>.1</w:t>
      </w:r>
      <w:r w:rsidR="0056086C">
        <w:rPr>
          <w:rFonts w:ascii="Times New Roman" w:hAnsi="Times New Roman" w:cs="Times New Roman"/>
          <w:sz w:val="28"/>
          <w:szCs w:val="28"/>
        </w:rPr>
        <w:t>1</w:t>
      </w:r>
      <w:r w:rsidR="00F44533" w:rsidRPr="009238A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8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33" w:rsidRPr="009238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4533" w:rsidRPr="009238A5">
        <w:rPr>
          <w:rFonts w:ascii="Times New Roman" w:hAnsi="Times New Roman" w:cs="Times New Roman"/>
          <w:sz w:val="28"/>
          <w:szCs w:val="28"/>
        </w:rPr>
        <w:t>Секретар</w:t>
      </w:r>
    </w:p>
    <w:p w14:paraId="5A9A505E" w14:textId="77777777" w:rsidR="000839C1" w:rsidRDefault="000839C1" w:rsidP="000839C1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читалищно настоятелство</w:t>
      </w:r>
    </w:p>
    <w:p w14:paraId="0D6EE170" w14:textId="584C0755" w:rsidR="00F44533" w:rsidRPr="009238A5" w:rsidRDefault="000839C1" w:rsidP="000839C1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Пъстрогор: …………………..</w:t>
      </w:r>
    </w:p>
    <w:p w14:paraId="71CB4AC5" w14:textId="14C14748" w:rsidR="00F44533" w:rsidRPr="009238A5" w:rsidRDefault="00F44533" w:rsidP="000839C1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9238A5">
        <w:rPr>
          <w:rFonts w:ascii="Times New Roman" w:hAnsi="Times New Roman" w:cs="Times New Roman"/>
          <w:sz w:val="28"/>
          <w:szCs w:val="28"/>
        </w:rPr>
        <w:t>/</w:t>
      </w:r>
      <w:r w:rsidR="0056086C">
        <w:rPr>
          <w:rFonts w:ascii="Times New Roman" w:hAnsi="Times New Roman" w:cs="Times New Roman"/>
          <w:sz w:val="28"/>
          <w:szCs w:val="28"/>
        </w:rPr>
        <w:t>Илия Димитров</w:t>
      </w:r>
      <w:r w:rsidRPr="009238A5">
        <w:rPr>
          <w:rFonts w:ascii="Times New Roman" w:hAnsi="Times New Roman" w:cs="Times New Roman"/>
          <w:sz w:val="28"/>
          <w:szCs w:val="28"/>
        </w:rPr>
        <w:t>/</w:t>
      </w:r>
    </w:p>
    <w:p w14:paraId="1F00538A" w14:textId="77777777" w:rsidR="00CB31A5" w:rsidRPr="009238A5" w:rsidRDefault="00CB31A5" w:rsidP="009238A5">
      <w:pPr>
        <w:rPr>
          <w:rFonts w:ascii="Times New Roman" w:hAnsi="Times New Roman" w:cs="Times New Roman"/>
          <w:sz w:val="28"/>
          <w:szCs w:val="28"/>
        </w:rPr>
      </w:pPr>
    </w:p>
    <w:sectPr w:rsidR="00CB31A5" w:rsidRPr="009238A5" w:rsidSect="005B230E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A5"/>
    <w:rsid w:val="000839C1"/>
    <w:rsid w:val="000C50EF"/>
    <w:rsid w:val="00132EC2"/>
    <w:rsid w:val="001F64EE"/>
    <w:rsid w:val="00216448"/>
    <w:rsid w:val="00313BC6"/>
    <w:rsid w:val="003B4E80"/>
    <w:rsid w:val="00430E56"/>
    <w:rsid w:val="0056086C"/>
    <w:rsid w:val="00576B1F"/>
    <w:rsid w:val="005B230E"/>
    <w:rsid w:val="005D0EB4"/>
    <w:rsid w:val="00702C26"/>
    <w:rsid w:val="00765640"/>
    <w:rsid w:val="007D2B41"/>
    <w:rsid w:val="00886254"/>
    <w:rsid w:val="008A1708"/>
    <w:rsid w:val="009238A5"/>
    <w:rsid w:val="00981665"/>
    <w:rsid w:val="00A86BA3"/>
    <w:rsid w:val="00B62F5A"/>
    <w:rsid w:val="00BA461C"/>
    <w:rsid w:val="00BD6714"/>
    <w:rsid w:val="00C94200"/>
    <w:rsid w:val="00CB31A5"/>
    <w:rsid w:val="00D66A83"/>
    <w:rsid w:val="00DE2DE9"/>
    <w:rsid w:val="00E1290E"/>
    <w:rsid w:val="00E16D48"/>
    <w:rsid w:val="00E54AA3"/>
    <w:rsid w:val="00E60CD2"/>
    <w:rsid w:val="00F067BC"/>
    <w:rsid w:val="00F44533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23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2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2</cp:revision>
  <cp:lastPrinted>2020-10-07T08:56:00Z</cp:lastPrinted>
  <dcterms:created xsi:type="dcterms:W3CDTF">2023-04-07T11:07:00Z</dcterms:created>
  <dcterms:modified xsi:type="dcterms:W3CDTF">2023-04-07T11:07:00Z</dcterms:modified>
</cp:coreProperties>
</file>